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随机抽查执法人员名单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tbl>
      <w:tblPr>
        <w:tblStyle w:val="3"/>
        <w:tblW w:w="819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5"/>
        <w:gridCol w:w="3105"/>
        <w:gridCol w:w="3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执法人员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执法证号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于秀田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O102882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程丽红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0195067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王庆森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576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0196024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903C1"/>
    <w:rsid w:val="164870F3"/>
    <w:rsid w:val="7D09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省民政厅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2018-11-30T07:00:00Z</dcterms:created>
  <dc:creator>许桂烁</dc:creator>
  <cp:lastModifiedBy>许桂烁</cp:lastModifiedBy>
  <dcterms:modified xsi:type="dcterms:W3CDTF">2018-11-30T07:00:54Z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